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25A6" w:rsidRPr="00591EF7" w:rsidRDefault="008D6638">
      <w:pPr>
        <w:suppressAutoHyphens/>
        <w:rPr>
          <w:b/>
          <w:sz w:val="24"/>
        </w:rPr>
      </w:pPr>
      <w:r>
        <w:rPr>
          <w:b/>
          <w:noProof/>
          <w:sz w:val="24"/>
        </w:rPr>
        <w:drawing>
          <wp:inline distT="0" distB="0" distL="0" distR="0">
            <wp:extent cx="6217920" cy="111696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PAC_Color.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217920" cy="1116965"/>
                    </a:xfrm>
                    <a:prstGeom prst="rect">
                      <a:avLst/>
                    </a:prstGeom>
                  </pic:spPr>
                </pic:pic>
              </a:graphicData>
            </a:graphic>
          </wp:inline>
        </w:drawing>
      </w:r>
    </w:p>
    <w:p w:rsidR="002C25A6" w:rsidRPr="00591EF7" w:rsidRDefault="002C25A6">
      <w:pPr>
        <w:suppressAutoHyphens/>
        <w:rPr>
          <w:b/>
          <w:sz w:val="24"/>
        </w:rPr>
      </w:pPr>
    </w:p>
    <w:p w:rsidR="002C25A6" w:rsidRPr="00500199" w:rsidRDefault="00AB3DCA">
      <w:pPr>
        <w:suppressAutoHyphens/>
        <w:rPr>
          <w:rFonts w:ascii="Cambria" w:hAnsi="Cambria"/>
          <w:sz w:val="24"/>
        </w:rPr>
      </w:pPr>
      <w:r w:rsidRPr="00500199">
        <w:rPr>
          <w:rFonts w:ascii="Cambria" w:hAnsi="Cambria"/>
          <w:sz w:val="24"/>
        </w:rPr>
        <w:t xml:space="preserve">January </w:t>
      </w:r>
      <w:r w:rsidR="00B944D7">
        <w:rPr>
          <w:rFonts w:ascii="Cambria" w:hAnsi="Cambria"/>
          <w:sz w:val="24"/>
        </w:rPr>
        <w:t>12</w:t>
      </w:r>
      <w:r w:rsidR="00E3547A" w:rsidRPr="00500199">
        <w:rPr>
          <w:rFonts w:ascii="Cambria" w:hAnsi="Cambria"/>
          <w:sz w:val="24"/>
        </w:rPr>
        <w:t>,</w:t>
      </w:r>
      <w:r w:rsidRPr="00500199">
        <w:rPr>
          <w:rFonts w:ascii="Cambria" w:hAnsi="Cambria"/>
          <w:sz w:val="24"/>
        </w:rPr>
        <w:t xml:space="preserve"> 20</w:t>
      </w:r>
      <w:r w:rsidR="00623CC1" w:rsidRPr="00500199">
        <w:rPr>
          <w:rFonts w:ascii="Cambria" w:hAnsi="Cambria"/>
          <w:sz w:val="24"/>
        </w:rPr>
        <w:t>2</w:t>
      </w:r>
      <w:r w:rsidR="00B944D7">
        <w:rPr>
          <w:rFonts w:ascii="Cambria" w:hAnsi="Cambria"/>
          <w:sz w:val="24"/>
        </w:rPr>
        <w:t>2</w:t>
      </w:r>
    </w:p>
    <w:p w:rsidR="002C25A6" w:rsidRPr="00500199" w:rsidRDefault="002C25A6">
      <w:pPr>
        <w:suppressAutoHyphens/>
        <w:rPr>
          <w:rFonts w:ascii="Cambria" w:hAnsi="Cambria"/>
          <w:sz w:val="24"/>
        </w:rPr>
      </w:pPr>
    </w:p>
    <w:p w:rsidR="002C25A6" w:rsidRPr="00500199" w:rsidRDefault="002C25A6">
      <w:pPr>
        <w:suppressAutoHyphens/>
        <w:rPr>
          <w:rFonts w:ascii="Cambria" w:hAnsi="Cambria"/>
          <w:sz w:val="24"/>
        </w:rPr>
      </w:pPr>
      <w:r w:rsidRPr="00500199">
        <w:rPr>
          <w:rFonts w:ascii="Cambria" w:hAnsi="Cambria"/>
          <w:sz w:val="24"/>
        </w:rPr>
        <w:t>TO:  Chapter Chairman</w:t>
      </w:r>
    </w:p>
    <w:p w:rsidR="002C25A6" w:rsidRPr="00500199" w:rsidRDefault="002C25A6">
      <w:pPr>
        <w:suppressAutoHyphens/>
        <w:rPr>
          <w:rFonts w:ascii="Cambria" w:hAnsi="Cambria"/>
          <w:sz w:val="24"/>
        </w:rPr>
      </w:pPr>
    </w:p>
    <w:p w:rsidR="002C25A6" w:rsidRPr="00500199" w:rsidRDefault="002C25A6">
      <w:pPr>
        <w:suppressAutoHyphens/>
        <w:rPr>
          <w:rFonts w:ascii="Cambria" w:hAnsi="Cambria"/>
          <w:sz w:val="24"/>
        </w:rPr>
      </w:pPr>
      <w:r w:rsidRPr="00500199">
        <w:rPr>
          <w:rFonts w:ascii="Cambria" w:hAnsi="Cambria"/>
          <w:sz w:val="24"/>
        </w:rPr>
        <w:t>RE:  CUPAC Chapter Donations</w:t>
      </w:r>
      <w:r w:rsidR="006B14C2" w:rsidRPr="00500199">
        <w:rPr>
          <w:rFonts w:ascii="Cambria" w:hAnsi="Cambria"/>
          <w:sz w:val="24"/>
        </w:rPr>
        <w:t xml:space="preserve"> (disbursement form)</w:t>
      </w:r>
      <w:r w:rsidRPr="00500199">
        <w:rPr>
          <w:rFonts w:ascii="Cambria" w:hAnsi="Cambria"/>
          <w:sz w:val="24"/>
        </w:rPr>
        <w:t>-</w:t>
      </w:r>
      <w:r w:rsidR="00DD44C1" w:rsidRPr="00500199">
        <w:rPr>
          <w:rFonts w:ascii="Cambria" w:hAnsi="Cambria"/>
          <w:sz w:val="24"/>
        </w:rPr>
        <w:t xml:space="preserve">suggested return date: </w:t>
      </w:r>
      <w:r w:rsidR="00B944D7">
        <w:rPr>
          <w:rFonts w:ascii="Cambria" w:hAnsi="Cambria"/>
          <w:sz w:val="24"/>
        </w:rPr>
        <w:t>April 11</w:t>
      </w:r>
      <w:r w:rsidRPr="00500199">
        <w:rPr>
          <w:rFonts w:ascii="Cambria" w:hAnsi="Cambria"/>
          <w:sz w:val="24"/>
        </w:rPr>
        <w:t>, 20</w:t>
      </w:r>
      <w:r w:rsidR="00623CC1" w:rsidRPr="00500199">
        <w:rPr>
          <w:rFonts w:ascii="Cambria" w:hAnsi="Cambria"/>
          <w:sz w:val="24"/>
        </w:rPr>
        <w:t>2</w:t>
      </w:r>
      <w:r w:rsidR="00B944D7">
        <w:rPr>
          <w:rFonts w:ascii="Cambria" w:hAnsi="Cambria"/>
          <w:sz w:val="24"/>
        </w:rPr>
        <w:t>2</w:t>
      </w:r>
    </w:p>
    <w:p w:rsidR="002C25A6" w:rsidRPr="00500199" w:rsidRDefault="002C25A6">
      <w:pPr>
        <w:suppressAutoHyphens/>
        <w:rPr>
          <w:rFonts w:ascii="Cambria" w:hAnsi="Cambria"/>
          <w:sz w:val="24"/>
        </w:rPr>
      </w:pPr>
    </w:p>
    <w:p w:rsidR="002860BB" w:rsidRPr="002860BB" w:rsidRDefault="002860BB" w:rsidP="002860BB">
      <w:pPr>
        <w:suppressAutoHyphens/>
        <w:rPr>
          <w:rFonts w:ascii="Cambria" w:hAnsi="Cambria"/>
          <w:i/>
          <w:sz w:val="24"/>
          <w:szCs w:val="24"/>
        </w:rPr>
      </w:pPr>
      <w:bookmarkStart w:id="0" w:name="_Hlk60660192"/>
      <w:r w:rsidRPr="00500199">
        <w:rPr>
          <w:rFonts w:ascii="Cambria" w:hAnsi="Cambria"/>
          <w:sz w:val="24"/>
          <w:szCs w:val="24"/>
        </w:rPr>
        <w:t xml:space="preserve">The past year has </w:t>
      </w:r>
      <w:r w:rsidRPr="002860BB">
        <w:rPr>
          <w:rFonts w:ascii="Cambria" w:hAnsi="Cambria"/>
          <w:sz w:val="24"/>
          <w:szCs w:val="24"/>
        </w:rPr>
        <w:t xml:space="preserve">been a difficult on many levels, including chapter events.  </w:t>
      </w:r>
      <w:r w:rsidRPr="00500199">
        <w:rPr>
          <w:rFonts w:ascii="Cambria" w:hAnsi="Cambria"/>
          <w:sz w:val="24"/>
          <w:szCs w:val="24"/>
        </w:rPr>
        <w:t>However, t</w:t>
      </w:r>
      <w:r w:rsidRPr="002860BB">
        <w:rPr>
          <w:rFonts w:ascii="Cambria" w:hAnsi="Cambria"/>
          <w:sz w:val="24"/>
          <w:szCs w:val="24"/>
        </w:rPr>
        <w:t>here is hope on the horizon that regular group activities can return.   It is with this optimism that CUPAC is asking chapter</w:t>
      </w:r>
      <w:r w:rsidR="001B467D">
        <w:rPr>
          <w:rFonts w:ascii="Cambria" w:hAnsi="Cambria"/>
          <w:sz w:val="24"/>
          <w:szCs w:val="24"/>
        </w:rPr>
        <w:t>s</w:t>
      </w:r>
      <w:r w:rsidRPr="002860BB">
        <w:rPr>
          <w:rFonts w:ascii="Cambria" w:hAnsi="Cambria"/>
          <w:sz w:val="24"/>
          <w:szCs w:val="24"/>
        </w:rPr>
        <w:t xml:space="preserve"> to complete &amp; return the yearly forms for 202</w:t>
      </w:r>
      <w:r w:rsidR="00B944D7">
        <w:rPr>
          <w:rFonts w:ascii="Cambria" w:hAnsi="Cambria"/>
          <w:sz w:val="24"/>
          <w:szCs w:val="24"/>
        </w:rPr>
        <w:t>2</w:t>
      </w:r>
      <w:r w:rsidRPr="002860BB">
        <w:rPr>
          <w:rFonts w:ascii="Cambria" w:hAnsi="Cambria"/>
          <w:sz w:val="24"/>
          <w:szCs w:val="24"/>
        </w:rPr>
        <w:t xml:space="preserve">. </w:t>
      </w:r>
    </w:p>
    <w:bookmarkEnd w:id="0"/>
    <w:p w:rsidR="00BB1233" w:rsidRPr="00500199" w:rsidRDefault="00BB1233">
      <w:pPr>
        <w:suppressAutoHyphens/>
        <w:rPr>
          <w:rFonts w:ascii="Cambria" w:hAnsi="Cambria"/>
          <w:sz w:val="24"/>
        </w:rPr>
      </w:pPr>
    </w:p>
    <w:p w:rsidR="00BB1233" w:rsidRPr="00500199" w:rsidRDefault="00BB1233">
      <w:pPr>
        <w:suppressAutoHyphens/>
        <w:rPr>
          <w:rFonts w:ascii="Cambria" w:hAnsi="Cambria"/>
          <w:sz w:val="24"/>
        </w:rPr>
      </w:pPr>
      <w:r w:rsidRPr="00500199">
        <w:rPr>
          <w:rFonts w:ascii="Cambria" w:hAnsi="Cambria"/>
          <w:sz w:val="24"/>
        </w:rPr>
        <w:t xml:space="preserve">CUPAC is striving to have all chapters return this annual form.  Please help us achieve this.  </w:t>
      </w:r>
    </w:p>
    <w:p w:rsidR="00BB1233" w:rsidRPr="00500199" w:rsidRDefault="00BB1233">
      <w:pPr>
        <w:suppressAutoHyphens/>
        <w:rPr>
          <w:rFonts w:ascii="Cambria" w:hAnsi="Cambria"/>
          <w:sz w:val="24"/>
        </w:rPr>
      </w:pPr>
    </w:p>
    <w:p w:rsidR="00F854ED" w:rsidRPr="00500199" w:rsidRDefault="00F854ED" w:rsidP="00F854ED">
      <w:pPr>
        <w:suppressAutoHyphens/>
        <w:rPr>
          <w:rFonts w:ascii="Cambria" w:hAnsi="Cambria"/>
          <w:sz w:val="24"/>
        </w:rPr>
      </w:pPr>
      <w:r w:rsidRPr="00500199">
        <w:rPr>
          <w:rFonts w:ascii="Cambria" w:hAnsi="Cambria"/>
          <w:sz w:val="24"/>
        </w:rPr>
        <w:t xml:space="preserve">In order </w:t>
      </w:r>
      <w:r w:rsidR="00AF0E41" w:rsidRPr="00500199">
        <w:rPr>
          <w:rFonts w:ascii="Cambria" w:hAnsi="Cambria"/>
          <w:sz w:val="24"/>
        </w:rPr>
        <w:t>to ensure that</w:t>
      </w:r>
      <w:r w:rsidRPr="00500199">
        <w:rPr>
          <w:rFonts w:ascii="Cambria" w:hAnsi="Cambria"/>
          <w:sz w:val="24"/>
        </w:rPr>
        <w:t xml:space="preserve"> funds collected from individuals as a result of chapter fundraising activities may be used to make political contributions, it will be necessary for you, as chapter Chairman, to complete the enclosed disbursement form.  This form will allow us to report fundraising money as individual contributions regardless of whether or not they are written on chapter checks.  This is merely a recordkeeping device for the Credit Union Political Action Council.</w:t>
      </w:r>
    </w:p>
    <w:p w:rsidR="00F854ED" w:rsidRPr="00500199" w:rsidRDefault="00F854ED">
      <w:pPr>
        <w:suppressAutoHyphens/>
        <w:rPr>
          <w:rFonts w:ascii="Cambria" w:hAnsi="Cambria"/>
          <w:sz w:val="24"/>
        </w:rPr>
      </w:pPr>
    </w:p>
    <w:p w:rsidR="002C25A6" w:rsidRPr="00500199" w:rsidRDefault="002C25A6">
      <w:pPr>
        <w:suppressAutoHyphens/>
        <w:rPr>
          <w:rFonts w:ascii="Cambria" w:hAnsi="Cambria"/>
          <w:sz w:val="24"/>
        </w:rPr>
      </w:pPr>
      <w:r w:rsidRPr="00500199">
        <w:rPr>
          <w:rFonts w:ascii="Cambria" w:hAnsi="Cambria"/>
          <w:sz w:val="24"/>
        </w:rPr>
        <w:t>Due to the strict rules and regulations that govern political action committees, we must keep accurate records with regard to individual/credit union/chapter contributions.  Money collected from chapter-sponsored events such as raffles, golf outings and auctions are, in fact, individual funds, not chapter funds, and as such are treated differently for accounting and reporting purposes.</w:t>
      </w:r>
    </w:p>
    <w:p w:rsidR="002C25A6" w:rsidRPr="00500199" w:rsidRDefault="002C25A6">
      <w:pPr>
        <w:suppressAutoHyphens/>
        <w:rPr>
          <w:rFonts w:ascii="Cambria" w:hAnsi="Cambria"/>
          <w:sz w:val="24"/>
        </w:rPr>
      </w:pPr>
    </w:p>
    <w:p w:rsidR="002C25A6" w:rsidRPr="00500199" w:rsidRDefault="002C25A6">
      <w:pPr>
        <w:suppressAutoHyphens/>
        <w:rPr>
          <w:rFonts w:ascii="Cambria" w:hAnsi="Cambria"/>
          <w:sz w:val="24"/>
        </w:rPr>
      </w:pPr>
      <w:r w:rsidRPr="00500199">
        <w:rPr>
          <w:rFonts w:ascii="Cambria" w:hAnsi="Cambria"/>
          <w:sz w:val="24"/>
        </w:rPr>
        <w:t>Your assistance in this matter will be greatly appreciated.  Thank you for your support of CUPAC.</w:t>
      </w:r>
    </w:p>
    <w:p w:rsidR="002C25A6" w:rsidRPr="00591EF7" w:rsidRDefault="002C25A6">
      <w:pPr>
        <w:suppressAutoHyphens/>
        <w:rPr>
          <w:sz w:val="24"/>
        </w:rPr>
      </w:pPr>
    </w:p>
    <w:p w:rsidR="002C25A6" w:rsidRPr="00591EF7" w:rsidRDefault="002C25A6">
      <w:pPr>
        <w:suppressAutoHyphens/>
        <w:rPr>
          <w:sz w:val="24"/>
        </w:rPr>
      </w:pPr>
      <w:r w:rsidRPr="00591EF7">
        <w:rPr>
          <w:sz w:val="24"/>
        </w:rPr>
        <w:t>Sincerely,</w:t>
      </w:r>
    </w:p>
    <w:p w:rsidR="002C25A6" w:rsidRPr="00591EF7" w:rsidRDefault="00A86E10">
      <w:pPr>
        <w:suppressAutoHyphens/>
        <w:rPr>
          <w:sz w:val="24"/>
        </w:rPr>
      </w:pPr>
      <w:r w:rsidRPr="00591EF7">
        <w:rPr>
          <w:noProof/>
          <w:sz w:val="24"/>
        </w:rPr>
        <w:drawing>
          <wp:inline distT="0" distB="0" distL="0" distR="0" wp14:anchorId="3B424394" wp14:editId="782747D3">
            <wp:extent cx="1485900" cy="457200"/>
            <wp:effectExtent l="0" t="0" r="0" b="0"/>
            <wp:docPr id="1" name="Picture 1" descr="patri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trici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85900" cy="457200"/>
                    </a:xfrm>
                    <a:prstGeom prst="rect">
                      <a:avLst/>
                    </a:prstGeom>
                    <a:noFill/>
                    <a:ln>
                      <a:noFill/>
                    </a:ln>
                  </pic:spPr>
                </pic:pic>
              </a:graphicData>
            </a:graphic>
          </wp:inline>
        </w:drawing>
      </w:r>
    </w:p>
    <w:p w:rsidR="002C25A6" w:rsidRPr="00591EF7" w:rsidRDefault="002C25A6">
      <w:pPr>
        <w:suppressAutoHyphens/>
        <w:rPr>
          <w:sz w:val="24"/>
        </w:rPr>
      </w:pPr>
      <w:r w:rsidRPr="00591EF7">
        <w:rPr>
          <w:sz w:val="24"/>
        </w:rPr>
        <w:t xml:space="preserve">Pat Huffman, Political Action </w:t>
      </w:r>
      <w:r w:rsidR="00242567" w:rsidRPr="00591EF7">
        <w:rPr>
          <w:sz w:val="24"/>
        </w:rPr>
        <w:t>Director</w:t>
      </w:r>
    </w:p>
    <w:p w:rsidR="002C25A6" w:rsidRPr="00591EF7" w:rsidRDefault="002C25A6">
      <w:pPr>
        <w:suppressAutoHyphens/>
        <w:rPr>
          <w:sz w:val="24"/>
        </w:rPr>
      </w:pPr>
      <w:r w:rsidRPr="00591EF7">
        <w:rPr>
          <w:sz w:val="24"/>
        </w:rPr>
        <w:t>Governmental Affairs</w:t>
      </w:r>
    </w:p>
    <w:p w:rsidR="002C25A6" w:rsidRPr="00591EF7" w:rsidRDefault="002C25A6">
      <w:pPr>
        <w:suppressAutoHyphens/>
        <w:rPr>
          <w:sz w:val="24"/>
        </w:rPr>
      </w:pPr>
    </w:p>
    <w:p w:rsidR="002C25A6" w:rsidRPr="00591EF7" w:rsidRDefault="002C25A6">
      <w:pPr>
        <w:rPr>
          <w:b/>
          <w:i/>
          <w:sz w:val="22"/>
        </w:rPr>
      </w:pPr>
      <w:r w:rsidRPr="00591EF7">
        <w:t>Contributions to CUPAC are not deductible as charitable contributions for federal income tax purposes. A copy of our report filed with the State Board of Elections is (or will be) available on the Board’s official website (</w:t>
      </w:r>
      <w:hyperlink r:id="rId6" w:history="1">
        <w:r w:rsidRPr="00591EF7">
          <w:rPr>
            <w:rStyle w:val="Hyperlink"/>
          </w:rPr>
          <w:t>www.elections.il.gov</w:t>
        </w:r>
      </w:hyperlink>
      <w:r w:rsidRPr="00591EF7">
        <w:t xml:space="preserve">) or for purchase from the State Board of Elections in Springfield, Illinois.  Contributions are strictly voluntary and you have the right to refuse to contribute without reprisal.  </w:t>
      </w:r>
    </w:p>
    <w:p w:rsidR="002C25A6" w:rsidRPr="00591EF7" w:rsidRDefault="002C25A6">
      <w:pPr>
        <w:suppressAutoHyphens/>
        <w:jc w:val="center"/>
        <w:rPr>
          <w:b/>
          <w:sz w:val="24"/>
        </w:rPr>
      </w:pPr>
      <w:r w:rsidRPr="00591EF7">
        <w:rPr>
          <w:b/>
          <w:sz w:val="24"/>
        </w:rPr>
        <w:br w:type="page"/>
      </w:r>
      <w:r w:rsidRPr="00591EF7">
        <w:rPr>
          <w:b/>
          <w:sz w:val="24"/>
        </w:rPr>
        <w:lastRenderedPageBreak/>
        <w:t>CHAPTER DISBURSEMENTS TO CUPAC</w:t>
      </w:r>
    </w:p>
    <w:p w:rsidR="002C25A6" w:rsidRPr="00591EF7" w:rsidRDefault="002C25A6">
      <w:pPr>
        <w:suppressAutoHyphens/>
        <w:jc w:val="center"/>
        <w:rPr>
          <w:b/>
          <w:sz w:val="24"/>
        </w:rPr>
      </w:pPr>
      <w:r w:rsidRPr="00591EF7">
        <w:rPr>
          <w:b/>
          <w:sz w:val="24"/>
        </w:rPr>
        <w:t>20</w:t>
      </w:r>
      <w:r w:rsidR="00623CC1">
        <w:rPr>
          <w:b/>
          <w:sz w:val="24"/>
        </w:rPr>
        <w:t>2</w:t>
      </w:r>
      <w:r w:rsidR="00B944D7">
        <w:rPr>
          <w:b/>
          <w:sz w:val="24"/>
        </w:rPr>
        <w:t>2</w:t>
      </w:r>
    </w:p>
    <w:p w:rsidR="002C25A6" w:rsidRPr="00591EF7" w:rsidRDefault="002C25A6">
      <w:pPr>
        <w:suppressAutoHyphens/>
        <w:rPr>
          <w:sz w:val="24"/>
        </w:rPr>
      </w:pPr>
    </w:p>
    <w:p w:rsidR="002C25A6" w:rsidRPr="00591EF7" w:rsidRDefault="002C25A6">
      <w:pPr>
        <w:suppressAutoHyphens/>
        <w:rPr>
          <w:sz w:val="24"/>
        </w:rPr>
      </w:pPr>
    </w:p>
    <w:p w:rsidR="002C25A6" w:rsidRPr="00591EF7" w:rsidRDefault="002C25A6">
      <w:pPr>
        <w:suppressAutoHyphens/>
        <w:rPr>
          <w:sz w:val="24"/>
        </w:rPr>
      </w:pPr>
    </w:p>
    <w:p w:rsidR="002C25A6" w:rsidRPr="00591EF7" w:rsidRDefault="002C25A6">
      <w:pPr>
        <w:suppressAutoHyphens/>
        <w:rPr>
          <w:sz w:val="24"/>
        </w:rPr>
      </w:pPr>
      <w:r w:rsidRPr="00591EF7">
        <w:rPr>
          <w:sz w:val="24"/>
        </w:rPr>
        <w:t>CUPAC, from time to time, solicits and receives money from this Chapter.  The moneys received and remitted to CUPAC through a Chapter share draft or check represents contributions collected from individuals by the Chapter.  CUPAC will treat such remittances as contributions from individuals unless the Chapter otherwise designates, on the face of the check or share draft, that the funds are from the Chapter treasury for a Chapter donation.</w:t>
      </w:r>
    </w:p>
    <w:p w:rsidR="002C25A6" w:rsidRPr="00591EF7" w:rsidRDefault="002C25A6">
      <w:pPr>
        <w:suppressAutoHyphens/>
        <w:rPr>
          <w:sz w:val="24"/>
        </w:rPr>
      </w:pPr>
    </w:p>
    <w:p w:rsidR="002C25A6" w:rsidRPr="00591EF7" w:rsidRDefault="002C25A6">
      <w:pPr>
        <w:suppressAutoHyphens/>
        <w:rPr>
          <w:sz w:val="24"/>
        </w:rPr>
      </w:pPr>
    </w:p>
    <w:p w:rsidR="002C25A6" w:rsidRPr="00591EF7" w:rsidRDefault="002C25A6">
      <w:pPr>
        <w:suppressAutoHyphens/>
        <w:rPr>
          <w:sz w:val="24"/>
        </w:rPr>
      </w:pPr>
      <w:r w:rsidRPr="00591EF7">
        <w:rPr>
          <w:sz w:val="24"/>
        </w:rPr>
        <w:t>__________________________________________________________</w:t>
      </w:r>
    </w:p>
    <w:p w:rsidR="002C25A6" w:rsidRPr="00591EF7" w:rsidRDefault="002C25A6">
      <w:pPr>
        <w:suppressAutoHyphens/>
        <w:rPr>
          <w:sz w:val="24"/>
        </w:rPr>
      </w:pPr>
      <w:r w:rsidRPr="00591EF7">
        <w:rPr>
          <w:sz w:val="24"/>
        </w:rPr>
        <w:t>Chapter</w:t>
      </w:r>
    </w:p>
    <w:p w:rsidR="002C25A6" w:rsidRPr="00591EF7" w:rsidRDefault="002C25A6">
      <w:pPr>
        <w:suppressAutoHyphens/>
        <w:rPr>
          <w:sz w:val="24"/>
        </w:rPr>
      </w:pPr>
    </w:p>
    <w:p w:rsidR="002C25A6" w:rsidRPr="00591EF7" w:rsidRDefault="002C25A6">
      <w:pPr>
        <w:suppressAutoHyphens/>
        <w:rPr>
          <w:sz w:val="24"/>
        </w:rPr>
      </w:pPr>
    </w:p>
    <w:p w:rsidR="002C25A6" w:rsidRPr="00591EF7" w:rsidRDefault="002C25A6">
      <w:pPr>
        <w:suppressAutoHyphens/>
        <w:rPr>
          <w:sz w:val="24"/>
        </w:rPr>
      </w:pPr>
      <w:r w:rsidRPr="00591EF7">
        <w:rPr>
          <w:sz w:val="24"/>
        </w:rPr>
        <w:t>________________________________________________           __________</w:t>
      </w:r>
    </w:p>
    <w:p w:rsidR="002C25A6" w:rsidRPr="00591EF7" w:rsidRDefault="002C25A6">
      <w:pPr>
        <w:suppressAutoHyphens/>
        <w:rPr>
          <w:sz w:val="24"/>
        </w:rPr>
      </w:pPr>
      <w:r w:rsidRPr="00591EF7">
        <w:rPr>
          <w:sz w:val="24"/>
        </w:rPr>
        <w:t>Signature of Chapter Chairman</w:t>
      </w:r>
      <w:r w:rsidRPr="00591EF7">
        <w:rPr>
          <w:sz w:val="24"/>
        </w:rPr>
        <w:tab/>
      </w:r>
      <w:r w:rsidRPr="00591EF7">
        <w:rPr>
          <w:sz w:val="24"/>
        </w:rPr>
        <w:tab/>
      </w:r>
      <w:r w:rsidRPr="00591EF7">
        <w:rPr>
          <w:sz w:val="24"/>
        </w:rPr>
        <w:tab/>
      </w:r>
      <w:r w:rsidRPr="00591EF7">
        <w:rPr>
          <w:sz w:val="24"/>
        </w:rPr>
        <w:tab/>
      </w:r>
      <w:r w:rsidRPr="00591EF7">
        <w:rPr>
          <w:sz w:val="24"/>
        </w:rPr>
        <w:tab/>
      </w:r>
      <w:r w:rsidRPr="00591EF7">
        <w:rPr>
          <w:sz w:val="24"/>
        </w:rPr>
        <w:tab/>
        <w:t>Date</w:t>
      </w:r>
    </w:p>
    <w:p w:rsidR="002C25A6" w:rsidRPr="00591EF7" w:rsidRDefault="002C25A6">
      <w:pPr>
        <w:suppressAutoHyphens/>
        <w:rPr>
          <w:sz w:val="24"/>
        </w:rPr>
      </w:pPr>
    </w:p>
    <w:p w:rsidR="002C25A6" w:rsidRPr="00591EF7" w:rsidRDefault="002C25A6">
      <w:pPr>
        <w:suppressAutoHyphens/>
        <w:rPr>
          <w:sz w:val="24"/>
        </w:rPr>
      </w:pPr>
    </w:p>
    <w:p w:rsidR="002C25A6" w:rsidRPr="00591EF7" w:rsidRDefault="002C25A6">
      <w:pPr>
        <w:suppressAutoHyphens/>
        <w:rPr>
          <w:sz w:val="24"/>
        </w:rPr>
      </w:pPr>
      <w:r w:rsidRPr="00591EF7">
        <w:rPr>
          <w:sz w:val="24"/>
        </w:rPr>
        <w:t>Thank you for your commitment to CUPAC.</w:t>
      </w:r>
    </w:p>
    <w:p w:rsidR="002C25A6" w:rsidRPr="00591EF7" w:rsidRDefault="002C25A6">
      <w:pPr>
        <w:suppressAutoHyphens/>
        <w:rPr>
          <w:sz w:val="24"/>
        </w:rPr>
      </w:pPr>
    </w:p>
    <w:p w:rsidR="002C25A6" w:rsidRPr="00591EF7" w:rsidRDefault="002C25A6">
      <w:pPr>
        <w:suppressAutoHyphens/>
        <w:rPr>
          <w:sz w:val="24"/>
        </w:rPr>
      </w:pPr>
    </w:p>
    <w:p w:rsidR="002C25A6" w:rsidRPr="00591EF7" w:rsidRDefault="002C25A6">
      <w:pPr>
        <w:suppressAutoHyphens/>
        <w:rPr>
          <w:sz w:val="24"/>
        </w:rPr>
      </w:pPr>
      <w:r w:rsidRPr="00591EF7">
        <w:rPr>
          <w:sz w:val="24"/>
        </w:rPr>
        <w:t>Please return to:</w:t>
      </w:r>
    </w:p>
    <w:p w:rsidR="002C25A6" w:rsidRPr="00591EF7" w:rsidRDefault="002C25A6">
      <w:pPr>
        <w:suppressAutoHyphens/>
        <w:rPr>
          <w:b/>
          <w:sz w:val="24"/>
        </w:rPr>
      </w:pPr>
    </w:p>
    <w:p w:rsidR="002C25A6" w:rsidRPr="00591EF7" w:rsidRDefault="002C25A6">
      <w:pPr>
        <w:suppressAutoHyphens/>
        <w:rPr>
          <w:sz w:val="24"/>
        </w:rPr>
      </w:pPr>
      <w:r w:rsidRPr="00591EF7">
        <w:rPr>
          <w:sz w:val="24"/>
        </w:rPr>
        <w:t xml:space="preserve">Pat Huffman, Political Action </w:t>
      </w:r>
      <w:r w:rsidR="00242567" w:rsidRPr="00591EF7">
        <w:rPr>
          <w:sz w:val="24"/>
        </w:rPr>
        <w:t>Director</w:t>
      </w:r>
    </w:p>
    <w:p w:rsidR="002C25A6" w:rsidRPr="00591EF7" w:rsidRDefault="002C25A6">
      <w:pPr>
        <w:suppressAutoHyphens/>
        <w:rPr>
          <w:sz w:val="24"/>
        </w:rPr>
      </w:pPr>
      <w:r w:rsidRPr="00591EF7">
        <w:rPr>
          <w:sz w:val="24"/>
        </w:rPr>
        <w:t>Governmental Affairs</w:t>
      </w:r>
    </w:p>
    <w:p w:rsidR="002C25A6" w:rsidRDefault="002C25A6">
      <w:pPr>
        <w:suppressAutoHyphens/>
        <w:rPr>
          <w:sz w:val="24"/>
        </w:rPr>
      </w:pPr>
      <w:r w:rsidRPr="00591EF7">
        <w:rPr>
          <w:sz w:val="24"/>
        </w:rPr>
        <w:t>Illinois Credit Union League</w:t>
      </w:r>
    </w:p>
    <w:p w:rsidR="00F854ED" w:rsidRPr="00591EF7" w:rsidRDefault="00F854ED">
      <w:pPr>
        <w:suppressAutoHyphens/>
        <w:rPr>
          <w:sz w:val="24"/>
        </w:rPr>
      </w:pPr>
      <w:r>
        <w:rPr>
          <w:sz w:val="24"/>
        </w:rPr>
        <w:t>1807 W. Diehl  Road</w:t>
      </w:r>
    </w:p>
    <w:p w:rsidR="002C25A6" w:rsidRPr="00591EF7" w:rsidRDefault="002C25A6">
      <w:pPr>
        <w:suppressAutoHyphens/>
        <w:rPr>
          <w:sz w:val="24"/>
        </w:rPr>
      </w:pPr>
      <w:r w:rsidRPr="00591EF7">
        <w:rPr>
          <w:sz w:val="24"/>
        </w:rPr>
        <w:t>Naperville, IL 6056</w:t>
      </w:r>
      <w:r w:rsidR="00F854ED">
        <w:rPr>
          <w:sz w:val="24"/>
        </w:rPr>
        <w:t>3</w:t>
      </w:r>
    </w:p>
    <w:p w:rsidR="002C25A6" w:rsidRDefault="002C25A6">
      <w:pPr>
        <w:suppressAutoHyphens/>
        <w:rPr>
          <w:sz w:val="24"/>
        </w:rPr>
      </w:pPr>
      <w:r w:rsidRPr="00591EF7">
        <w:rPr>
          <w:sz w:val="24"/>
        </w:rPr>
        <w:t>F: 630-983-2713</w:t>
      </w:r>
    </w:p>
    <w:p w:rsidR="00C60E95" w:rsidRPr="00591EF7" w:rsidRDefault="00C60E95">
      <w:pPr>
        <w:suppressAutoHyphens/>
        <w:rPr>
          <w:sz w:val="24"/>
        </w:rPr>
      </w:pPr>
      <w:r>
        <w:rPr>
          <w:sz w:val="24"/>
        </w:rPr>
        <w:t xml:space="preserve">E: </w:t>
      </w:r>
      <w:hyperlink r:id="rId7" w:history="1">
        <w:r w:rsidRPr="00C93F03">
          <w:rPr>
            <w:rStyle w:val="Hyperlink"/>
            <w:sz w:val="24"/>
          </w:rPr>
          <w:t>pat.huffman@icul.com</w:t>
        </w:r>
      </w:hyperlink>
      <w:r>
        <w:rPr>
          <w:sz w:val="24"/>
        </w:rPr>
        <w:t xml:space="preserve"> </w:t>
      </w:r>
    </w:p>
    <w:p w:rsidR="002C25A6" w:rsidRPr="00591EF7" w:rsidRDefault="002C25A6">
      <w:pPr>
        <w:suppressAutoHyphens/>
        <w:rPr>
          <w:b/>
          <w:sz w:val="24"/>
        </w:rPr>
      </w:pPr>
    </w:p>
    <w:p w:rsidR="002C25A6" w:rsidRPr="00591EF7" w:rsidRDefault="002C25A6">
      <w:pPr>
        <w:suppressAutoHyphens/>
        <w:rPr>
          <w:b/>
          <w:sz w:val="24"/>
        </w:rPr>
      </w:pPr>
    </w:p>
    <w:p w:rsidR="002C25A6" w:rsidRPr="00591EF7" w:rsidRDefault="002C25A6">
      <w:pPr>
        <w:suppressAutoHyphens/>
        <w:jc w:val="center"/>
        <w:rPr>
          <w:b/>
          <w:sz w:val="24"/>
        </w:rPr>
      </w:pPr>
      <w:r w:rsidRPr="00591EF7">
        <w:rPr>
          <w:b/>
          <w:sz w:val="24"/>
        </w:rPr>
        <w:t xml:space="preserve">SUGGESTED RETURN DATE: </w:t>
      </w:r>
      <w:r w:rsidR="00B944D7">
        <w:rPr>
          <w:b/>
          <w:sz w:val="24"/>
        </w:rPr>
        <w:t>April 11</w:t>
      </w:r>
      <w:r w:rsidRPr="00591EF7">
        <w:rPr>
          <w:b/>
          <w:sz w:val="24"/>
        </w:rPr>
        <w:t>, 20</w:t>
      </w:r>
      <w:r w:rsidR="00623CC1">
        <w:rPr>
          <w:b/>
          <w:sz w:val="24"/>
        </w:rPr>
        <w:t>2</w:t>
      </w:r>
      <w:r w:rsidR="00B944D7">
        <w:rPr>
          <w:b/>
          <w:sz w:val="24"/>
        </w:rPr>
        <w:t>2</w:t>
      </w:r>
      <w:bookmarkStart w:id="1" w:name="_GoBack"/>
      <w:bookmarkEnd w:id="1"/>
    </w:p>
    <w:p w:rsidR="002C25A6" w:rsidRPr="00591EF7" w:rsidRDefault="002C25A6">
      <w:pPr>
        <w:suppressAutoHyphens/>
        <w:jc w:val="center"/>
        <w:rPr>
          <w:b/>
          <w:sz w:val="24"/>
        </w:rPr>
      </w:pPr>
      <w:r w:rsidRPr="00591EF7">
        <w:rPr>
          <w:b/>
          <w:sz w:val="24"/>
        </w:rPr>
        <w:t>(however, accepted at any time)</w:t>
      </w:r>
    </w:p>
    <w:p w:rsidR="002C25A6" w:rsidRPr="00591EF7" w:rsidRDefault="002C25A6">
      <w:pPr>
        <w:rPr>
          <w:sz w:val="24"/>
        </w:rPr>
      </w:pPr>
    </w:p>
    <w:p w:rsidR="002C25A6" w:rsidRPr="00591EF7" w:rsidRDefault="002C25A6">
      <w:pPr>
        <w:rPr>
          <w:sz w:val="23"/>
        </w:rPr>
      </w:pPr>
    </w:p>
    <w:p w:rsidR="002C25A6" w:rsidRPr="00591EF7" w:rsidRDefault="002C25A6">
      <w:pPr>
        <w:rPr>
          <w:sz w:val="23"/>
        </w:rPr>
      </w:pPr>
    </w:p>
    <w:p w:rsidR="002C25A6" w:rsidRPr="00591EF7" w:rsidRDefault="002C25A6">
      <w:pPr>
        <w:rPr>
          <w:sz w:val="23"/>
        </w:rPr>
      </w:pPr>
    </w:p>
    <w:p w:rsidR="002C25A6" w:rsidRPr="00591EF7" w:rsidRDefault="002C25A6">
      <w:pPr>
        <w:rPr>
          <w:sz w:val="23"/>
        </w:rPr>
      </w:pPr>
    </w:p>
    <w:p w:rsidR="002C25A6" w:rsidRPr="00591EF7" w:rsidRDefault="002C25A6">
      <w:pPr>
        <w:rPr>
          <w:sz w:val="24"/>
        </w:rPr>
      </w:pPr>
      <w:r w:rsidRPr="00591EF7">
        <w:rPr>
          <w:sz w:val="23"/>
        </w:rPr>
        <w:t>Contributions to CUPAC are not deductible as charitable contributions for federal income tax purposes. A copy of our report filed with the State Board of Elections is (or will be) available on the Board’s official website (</w:t>
      </w:r>
      <w:hyperlink r:id="rId8" w:history="1">
        <w:r w:rsidRPr="00591EF7">
          <w:rPr>
            <w:rStyle w:val="Hyperlink"/>
            <w:sz w:val="23"/>
          </w:rPr>
          <w:t>www.elections.il.gov</w:t>
        </w:r>
      </w:hyperlink>
      <w:r w:rsidRPr="00591EF7">
        <w:rPr>
          <w:sz w:val="23"/>
        </w:rPr>
        <w:t xml:space="preserve">) or for purchase from the State Board of Elections in Springfield, Illinois.  Contributions are strictly voluntary and you have the right to refuse to contribute without reprisal.  The above amounts are suggested giving levels.  More or less may be contributed. </w:t>
      </w:r>
    </w:p>
    <w:sectPr w:rsidR="002C25A6" w:rsidRPr="00591EF7">
      <w:pgSz w:w="12240" w:h="15840" w:code="1"/>
      <w:pgMar w:top="1584" w:right="1152" w:bottom="1440" w:left="1296" w:header="720" w:footer="720" w:gutter="0"/>
      <w:paperSrc w:first="256"/>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F28"/>
    <w:rsid w:val="00035F3A"/>
    <w:rsid w:val="00084093"/>
    <w:rsid w:val="000A27F4"/>
    <w:rsid w:val="001B467D"/>
    <w:rsid w:val="001C7FF5"/>
    <w:rsid w:val="00242567"/>
    <w:rsid w:val="002860BB"/>
    <w:rsid w:val="002C25A6"/>
    <w:rsid w:val="002C772E"/>
    <w:rsid w:val="002E3F28"/>
    <w:rsid w:val="003747D8"/>
    <w:rsid w:val="004D0A37"/>
    <w:rsid w:val="00500199"/>
    <w:rsid w:val="00591EF7"/>
    <w:rsid w:val="00623CC1"/>
    <w:rsid w:val="006B14C2"/>
    <w:rsid w:val="006B36D0"/>
    <w:rsid w:val="006B7670"/>
    <w:rsid w:val="008044C1"/>
    <w:rsid w:val="008D6638"/>
    <w:rsid w:val="009D3ABC"/>
    <w:rsid w:val="00A86E10"/>
    <w:rsid w:val="00AB3DCA"/>
    <w:rsid w:val="00AF0E41"/>
    <w:rsid w:val="00B93CA3"/>
    <w:rsid w:val="00B944D7"/>
    <w:rsid w:val="00BB1233"/>
    <w:rsid w:val="00C60E95"/>
    <w:rsid w:val="00C66456"/>
    <w:rsid w:val="00CF614D"/>
    <w:rsid w:val="00DD44C1"/>
    <w:rsid w:val="00E3547A"/>
    <w:rsid w:val="00E83B7A"/>
    <w:rsid w:val="00EB7D75"/>
    <w:rsid w:val="00F854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C7129D"/>
  <w15:docId w15:val="{F03A5180-10BA-4AE0-A3AC-51BFAF18C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BalloonText">
    <w:name w:val="Balloon Text"/>
    <w:basedOn w:val="Normal"/>
    <w:link w:val="BalloonTextChar"/>
    <w:uiPriority w:val="99"/>
    <w:semiHidden/>
    <w:unhideWhenUsed/>
    <w:rsid w:val="00035F3A"/>
    <w:rPr>
      <w:rFonts w:ascii="Tahoma" w:hAnsi="Tahoma" w:cs="Tahoma"/>
      <w:sz w:val="16"/>
      <w:szCs w:val="16"/>
    </w:rPr>
  </w:style>
  <w:style w:type="character" w:customStyle="1" w:styleId="BalloonTextChar">
    <w:name w:val="Balloon Text Char"/>
    <w:basedOn w:val="DefaultParagraphFont"/>
    <w:link w:val="BalloonText"/>
    <w:uiPriority w:val="99"/>
    <w:semiHidden/>
    <w:rsid w:val="00035F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ections.il.gov" TargetMode="External"/><Relationship Id="rId3" Type="http://schemas.openxmlformats.org/officeDocument/2006/relationships/webSettings" Target="webSettings.xml"/><Relationship Id="rId7" Type="http://schemas.openxmlformats.org/officeDocument/2006/relationships/hyperlink" Target="mailto:pat.huffman@icu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lections.il.gov" TargetMode="External"/><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497</Words>
  <Characters>3076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January 7, 1998</vt:lpstr>
    </vt:vector>
  </TitlesOfParts>
  <Company>ILLINOIS CREDIT UNION LEAGUE</Company>
  <LinksUpToDate>false</LinksUpToDate>
  <CharactersWithSpaces>3566</CharactersWithSpaces>
  <SharedDoc>false</SharedDoc>
  <HLinks>
    <vt:vector size="12" baseType="variant">
      <vt:variant>
        <vt:i4>4456459</vt:i4>
      </vt:variant>
      <vt:variant>
        <vt:i4>3</vt:i4>
      </vt:variant>
      <vt:variant>
        <vt:i4>0</vt:i4>
      </vt:variant>
      <vt:variant>
        <vt:i4>5</vt:i4>
      </vt:variant>
      <vt:variant>
        <vt:lpwstr>http://www.elections.il.gov/</vt:lpwstr>
      </vt:variant>
      <vt:variant>
        <vt:lpwstr/>
      </vt:variant>
      <vt:variant>
        <vt:i4>4456459</vt:i4>
      </vt:variant>
      <vt:variant>
        <vt:i4>0</vt:i4>
      </vt:variant>
      <vt:variant>
        <vt:i4>0</vt:i4>
      </vt:variant>
      <vt:variant>
        <vt:i4>5</vt:i4>
      </vt:variant>
      <vt:variant>
        <vt:lpwstr>http://www.elections.il.gov/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7, 1998</dc:title>
  <dc:creator>Pat Huffman</dc:creator>
  <cp:lastModifiedBy>Patricia "Pat" Huffman</cp:lastModifiedBy>
  <cp:revision>3</cp:revision>
  <cp:lastPrinted>2008-01-09T15:44:00Z</cp:lastPrinted>
  <dcterms:created xsi:type="dcterms:W3CDTF">2022-01-12T15:54:00Z</dcterms:created>
  <dcterms:modified xsi:type="dcterms:W3CDTF">2022-01-12T15:56:00Z</dcterms:modified>
</cp:coreProperties>
</file>